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E4" w:rsidRDefault="00603BE4" w:rsidP="00603BE4">
      <w:pPr>
        <w:spacing w:after="0"/>
        <w:rPr>
          <w:rFonts w:ascii="Snap ITC" w:hAnsi="Snap ITC" w:cs="Times New Roman"/>
          <w:b/>
          <w:color w:val="7030A0"/>
          <w:sz w:val="28"/>
          <w:szCs w:val="28"/>
        </w:rPr>
      </w:pPr>
      <w:bookmarkStart w:id="0" w:name="_GoBack"/>
      <w:bookmarkEnd w:id="0"/>
    </w:p>
    <w:p w:rsidR="00F827A7" w:rsidRPr="0094411A" w:rsidRDefault="000E1F38" w:rsidP="00814C73">
      <w:pPr>
        <w:spacing w:after="0"/>
        <w:jc w:val="center"/>
        <w:rPr>
          <w:rFonts w:ascii="Snap ITC" w:hAnsi="Snap ITC" w:cs="Times New Roman"/>
          <w:b/>
          <w:color w:val="7030A0"/>
          <w:sz w:val="28"/>
          <w:szCs w:val="28"/>
        </w:rPr>
      </w:pPr>
      <w:r>
        <w:rPr>
          <w:rFonts w:ascii="Snap ITC" w:hAnsi="Snap ITC" w:cs="Times New Roman"/>
          <w:b/>
          <w:color w:val="7030A0"/>
          <w:sz w:val="28"/>
          <w:szCs w:val="28"/>
        </w:rPr>
        <w:t xml:space="preserve">INFORME CUALITATIVO </w:t>
      </w:r>
      <w:r w:rsidR="00866DED">
        <w:rPr>
          <w:rFonts w:ascii="Snap ITC" w:hAnsi="Snap ITC" w:cs="Times New Roman"/>
          <w:b/>
          <w:color w:val="7030A0"/>
          <w:sz w:val="28"/>
          <w:szCs w:val="28"/>
        </w:rPr>
        <w:t xml:space="preserve">DE LA </w:t>
      </w:r>
      <w:r w:rsidR="007F7663">
        <w:rPr>
          <w:rFonts w:ascii="Snap ITC" w:hAnsi="Snap ITC" w:cs="Times New Roman"/>
          <w:b/>
          <w:color w:val="7030A0"/>
          <w:sz w:val="28"/>
          <w:szCs w:val="28"/>
        </w:rPr>
        <w:t>ESTRATEGIA</w:t>
      </w:r>
      <w:r w:rsidR="007F7663" w:rsidRPr="0094411A">
        <w:rPr>
          <w:rFonts w:ascii="Snap ITC" w:hAnsi="Snap ITC" w:cs="Times New Roman"/>
          <w:b/>
          <w:color w:val="7030A0"/>
          <w:sz w:val="28"/>
          <w:szCs w:val="28"/>
        </w:rPr>
        <w:t xml:space="preserve"> </w:t>
      </w:r>
      <w:r w:rsidR="00814C73" w:rsidRPr="0094411A">
        <w:rPr>
          <w:rFonts w:ascii="Snap ITC" w:hAnsi="Snap ITC" w:cs="Times New Roman"/>
          <w:b/>
          <w:color w:val="7030A0"/>
          <w:sz w:val="28"/>
          <w:szCs w:val="28"/>
        </w:rPr>
        <w:t>“APRENDO EN CASA”</w:t>
      </w:r>
    </w:p>
    <w:p w:rsidR="00814C73" w:rsidRPr="00814C73" w:rsidRDefault="00814C73" w:rsidP="00D21312">
      <w:pPr>
        <w:spacing w:after="0"/>
        <w:rPr>
          <w:rFonts w:ascii="Snap ITC" w:hAnsi="Snap ITC" w:cs="Times New Roman"/>
          <w:b/>
          <w:color w:val="7030A0"/>
          <w:sz w:val="24"/>
          <w:szCs w:val="24"/>
        </w:rPr>
      </w:pPr>
    </w:p>
    <w:p w:rsidR="00DA78A5" w:rsidRPr="001B5FFB" w:rsidRDefault="001B5FFB" w:rsidP="00DA78A5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CC00FF"/>
          <w:sz w:val="24"/>
          <w:szCs w:val="24"/>
        </w:rPr>
      </w:pPr>
      <w:r w:rsidRPr="001B5FFB">
        <w:rPr>
          <w:rFonts w:ascii="Times New Roman" w:hAnsi="Times New Roman" w:cs="Times New Roman"/>
          <w:b/>
          <w:color w:val="CC00FF"/>
          <w:sz w:val="24"/>
          <w:szCs w:val="24"/>
        </w:rPr>
        <w:t>DATOS GENERALES:</w:t>
      </w:r>
    </w:p>
    <w:p w:rsidR="008A679C" w:rsidRPr="008A679C" w:rsidRDefault="008A679C" w:rsidP="00E4047C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UGEL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62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0440" w:rsidRPr="00360440">
        <w:rPr>
          <w:rFonts w:ascii="Times New Roman" w:hAnsi="Times New Roman" w:cs="Times New Roman"/>
          <w:i/>
          <w:sz w:val="24"/>
          <w:szCs w:val="24"/>
        </w:rPr>
        <w:t>Santiago De Chuco.</w:t>
      </w:r>
    </w:p>
    <w:p w:rsidR="001837B7" w:rsidRPr="00BA5C19" w:rsidRDefault="00DA78A5" w:rsidP="00E4047C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A5C19">
        <w:rPr>
          <w:rFonts w:ascii="Times New Roman" w:hAnsi="Times New Roman" w:cs="Times New Roman"/>
          <w:b/>
          <w:sz w:val="24"/>
          <w:szCs w:val="24"/>
          <w:lang w:val="en-US"/>
        </w:rPr>
        <w:t>I.E.I</w:t>
      </w:r>
      <w:r w:rsidRPr="00BA5C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A5C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A5C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8621F" w:rsidRPr="00BA5C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A5C1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1837B7" w:rsidRPr="00BA5C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72097" w:rsidRPr="00BA5C19">
        <w:rPr>
          <w:rFonts w:ascii="Times New Roman" w:hAnsi="Times New Roman" w:cs="Times New Roman"/>
          <w:i/>
          <w:sz w:val="24"/>
          <w:szCs w:val="24"/>
          <w:lang w:val="en-US"/>
        </w:rPr>
        <w:t>N°80603-KAUNAPE</w:t>
      </w:r>
      <w:r w:rsidRPr="00BA5C1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C31BC6" w:rsidRPr="00C31BC6" w:rsidRDefault="00C31BC6" w:rsidP="00E4047C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C6">
        <w:rPr>
          <w:rFonts w:ascii="Times New Roman" w:hAnsi="Times New Roman" w:cs="Times New Roman"/>
          <w:b/>
          <w:sz w:val="24"/>
          <w:szCs w:val="24"/>
        </w:rPr>
        <w:t>DISTRITO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BC6">
        <w:rPr>
          <w:rFonts w:ascii="Times New Roman" w:hAnsi="Times New Roman" w:cs="Times New Roman"/>
          <w:b/>
          <w:sz w:val="24"/>
          <w:szCs w:val="24"/>
        </w:rPr>
        <w:tab/>
      </w:r>
      <w:r w:rsidR="00A8621F">
        <w:rPr>
          <w:rFonts w:ascii="Times New Roman" w:hAnsi="Times New Roman" w:cs="Times New Roman"/>
          <w:b/>
          <w:sz w:val="24"/>
          <w:szCs w:val="24"/>
        </w:rPr>
        <w:tab/>
      </w:r>
      <w:r w:rsidRPr="00C31BC6">
        <w:rPr>
          <w:rFonts w:ascii="Times New Roman" w:hAnsi="Times New Roman" w:cs="Times New Roman"/>
          <w:b/>
          <w:sz w:val="24"/>
          <w:szCs w:val="24"/>
        </w:rPr>
        <w:t>:</w:t>
      </w:r>
      <w:r w:rsidR="00C72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E4">
        <w:rPr>
          <w:rFonts w:ascii="Times New Roman" w:hAnsi="Times New Roman" w:cs="Times New Roman"/>
          <w:i/>
          <w:sz w:val="24"/>
          <w:szCs w:val="24"/>
        </w:rPr>
        <w:t>Qu</w:t>
      </w:r>
      <w:r w:rsidR="00C72097">
        <w:rPr>
          <w:rFonts w:ascii="Times New Roman" w:hAnsi="Times New Roman" w:cs="Times New Roman"/>
          <w:i/>
          <w:sz w:val="24"/>
          <w:szCs w:val="24"/>
        </w:rPr>
        <w:t>iruvilca</w:t>
      </w:r>
      <w:proofErr w:type="spellEnd"/>
      <w:r w:rsidR="00B13078" w:rsidRPr="00B13078">
        <w:rPr>
          <w:rFonts w:ascii="Times New Roman" w:hAnsi="Times New Roman" w:cs="Times New Roman"/>
          <w:i/>
          <w:sz w:val="24"/>
          <w:szCs w:val="24"/>
        </w:rPr>
        <w:t>.</w:t>
      </w:r>
    </w:p>
    <w:p w:rsidR="00C31BC6" w:rsidRPr="00B13078" w:rsidRDefault="00C31BC6" w:rsidP="00E4047C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C6">
        <w:rPr>
          <w:rFonts w:ascii="Times New Roman" w:hAnsi="Times New Roman" w:cs="Times New Roman"/>
          <w:b/>
          <w:sz w:val="24"/>
          <w:szCs w:val="24"/>
        </w:rPr>
        <w:t>LUGAR</w:t>
      </w:r>
      <w:r w:rsidRPr="00C31BC6">
        <w:rPr>
          <w:rFonts w:ascii="Times New Roman" w:hAnsi="Times New Roman" w:cs="Times New Roman"/>
          <w:b/>
          <w:sz w:val="24"/>
          <w:szCs w:val="24"/>
        </w:rPr>
        <w:tab/>
      </w:r>
      <w:r w:rsidRPr="00C31BC6">
        <w:rPr>
          <w:rFonts w:ascii="Times New Roman" w:hAnsi="Times New Roman" w:cs="Times New Roman"/>
          <w:b/>
          <w:sz w:val="24"/>
          <w:szCs w:val="24"/>
        </w:rPr>
        <w:tab/>
      </w:r>
      <w:r w:rsidRPr="00C31BC6">
        <w:rPr>
          <w:rFonts w:ascii="Times New Roman" w:hAnsi="Times New Roman" w:cs="Times New Roman"/>
          <w:b/>
          <w:sz w:val="24"/>
          <w:szCs w:val="24"/>
        </w:rPr>
        <w:tab/>
      </w:r>
      <w:r w:rsidR="00A8621F">
        <w:rPr>
          <w:rFonts w:ascii="Times New Roman" w:hAnsi="Times New Roman" w:cs="Times New Roman"/>
          <w:b/>
          <w:sz w:val="24"/>
          <w:szCs w:val="24"/>
        </w:rPr>
        <w:tab/>
      </w:r>
      <w:r w:rsidRPr="00C31BC6">
        <w:rPr>
          <w:rFonts w:ascii="Times New Roman" w:hAnsi="Times New Roman" w:cs="Times New Roman"/>
          <w:b/>
          <w:sz w:val="24"/>
          <w:szCs w:val="24"/>
        </w:rPr>
        <w:t>:</w:t>
      </w:r>
      <w:r w:rsidR="00B13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097">
        <w:rPr>
          <w:rFonts w:ascii="Times New Roman" w:hAnsi="Times New Roman" w:cs="Times New Roman"/>
          <w:i/>
          <w:sz w:val="24"/>
          <w:szCs w:val="24"/>
        </w:rPr>
        <w:t>Kaunape</w:t>
      </w:r>
      <w:proofErr w:type="spellEnd"/>
      <w:r w:rsidR="00B13078" w:rsidRPr="00B13078">
        <w:rPr>
          <w:rFonts w:ascii="Times New Roman" w:hAnsi="Times New Roman" w:cs="Times New Roman"/>
          <w:i/>
          <w:sz w:val="24"/>
          <w:szCs w:val="24"/>
        </w:rPr>
        <w:t>.</w:t>
      </w:r>
    </w:p>
    <w:p w:rsidR="00E4047C" w:rsidRPr="00E3357A" w:rsidRDefault="001837B7" w:rsidP="00E3357A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NIVEL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62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459E" w:rsidRPr="00E4047C">
        <w:rPr>
          <w:rFonts w:ascii="Times New Roman" w:hAnsi="Times New Roman" w:cs="Times New Roman"/>
          <w:b/>
          <w:sz w:val="24"/>
          <w:szCs w:val="24"/>
        </w:rPr>
        <w:t>:</w:t>
      </w:r>
      <w:r w:rsidR="00DA459E" w:rsidRPr="00E4047C">
        <w:rPr>
          <w:rFonts w:ascii="Times New Roman" w:hAnsi="Times New Roman" w:cs="Times New Roman"/>
          <w:i/>
          <w:sz w:val="24"/>
          <w:szCs w:val="24"/>
        </w:rPr>
        <w:t xml:space="preserve"> Inicial.</w:t>
      </w:r>
    </w:p>
    <w:p w:rsidR="00E4047C" w:rsidRDefault="00E52CEF" w:rsidP="00E4047C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EDAD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621F">
        <w:rPr>
          <w:rFonts w:ascii="Times New Roman" w:hAnsi="Times New Roman" w:cs="Times New Roman"/>
          <w:b/>
          <w:sz w:val="24"/>
          <w:szCs w:val="24"/>
        </w:rPr>
        <w:tab/>
      </w:r>
      <w:r w:rsidR="00DA459E" w:rsidRPr="00E4047C">
        <w:rPr>
          <w:rFonts w:ascii="Times New Roman" w:hAnsi="Times New Roman" w:cs="Times New Roman"/>
          <w:b/>
          <w:sz w:val="24"/>
          <w:szCs w:val="24"/>
        </w:rPr>
        <w:t>:</w:t>
      </w:r>
      <w:r w:rsidR="00C72097">
        <w:rPr>
          <w:rFonts w:ascii="Times New Roman" w:hAnsi="Times New Roman" w:cs="Times New Roman"/>
          <w:i/>
          <w:sz w:val="24"/>
          <w:szCs w:val="24"/>
        </w:rPr>
        <w:t xml:space="preserve"> 3, 4 y </w:t>
      </w:r>
      <w:r w:rsidR="00DA459E" w:rsidRPr="00E4047C">
        <w:rPr>
          <w:rFonts w:ascii="Times New Roman" w:hAnsi="Times New Roman" w:cs="Times New Roman"/>
          <w:i/>
          <w:sz w:val="24"/>
          <w:szCs w:val="24"/>
        </w:rPr>
        <w:t>5 años.</w:t>
      </w:r>
    </w:p>
    <w:p w:rsidR="00DA459E" w:rsidRPr="00E4047C" w:rsidRDefault="00E52CEF" w:rsidP="00E4047C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SECCIÓN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62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459E" w:rsidRPr="00E4047C">
        <w:rPr>
          <w:rFonts w:ascii="Times New Roman" w:hAnsi="Times New Roman" w:cs="Times New Roman"/>
          <w:b/>
          <w:sz w:val="24"/>
          <w:szCs w:val="24"/>
        </w:rPr>
        <w:t>:</w:t>
      </w:r>
      <w:r w:rsidR="00DA459E" w:rsidRPr="00E4047C">
        <w:rPr>
          <w:rFonts w:ascii="Times New Roman" w:hAnsi="Times New Roman" w:cs="Times New Roman"/>
          <w:i/>
          <w:sz w:val="24"/>
          <w:szCs w:val="24"/>
        </w:rPr>
        <w:t xml:space="preserve"> Única.</w:t>
      </w:r>
    </w:p>
    <w:p w:rsidR="00E3357A" w:rsidRDefault="00EC2848" w:rsidP="00E3357A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72097">
        <w:rPr>
          <w:rFonts w:ascii="Times New Roman" w:hAnsi="Times New Roman" w:cs="Times New Roman"/>
          <w:b/>
          <w:sz w:val="24"/>
          <w:szCs w:val="24"/>
        </w:rPr>
        <w:t>OCENTE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621F">
        <w:rPr>
          <w:rFonts w:ascii="Times New Roman" w:hAnsi="Times New Roman" w:cs="Times New Roman"/>
          <w:b/>
          <w:sz w:val="24"/>
          <w:szCs w:val="24"/>
        </w:rPr>
        <w:tab/>
      </w:r>
      <w:r w:rsidR="00E3357A" w:rsidRPr="00E404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2097" w:rsidRPr="00C72097">
        <w:rPr>
          <w:rFonts w:ascii="Times New Roman" w:hAnsi="Times New Roman" w:cs="Times New Roman"/>
          <w:i/>
          <w:sz w:val="24"/>
          <w:szCs w:val="24"/>
        </w:rPr>
        <w:t>María Luz Cueva Mauricio</w:t>
      </w:r>
    </w:p>
    <w:p w:rsidR="00E460BA" w:rsidRPr="00B114A2" w:rsidRDefault="00D1055D" w:rsidP="00E3357A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55D">
        <w:rPr>
          <w:rFonts w:ascii="Times New Roman" w:hAnsi="Times New Roman" w:cs="Times New Roman"/>
          <w:b/>
          <w:sz w:val="24"/>
          <w:szCs w:val="24"/>
        </w:rPr>
        <w:t>MEDIO DE TRANSMISIÓN</w:t>
      </w:r>
      <w:r w:rsidRPr="00D1055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A6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097">
        <w:rPr>
          <w:rFonts w:ascii="Times New Roman" w:hAnsi="Times New Roman" w:cs="Times New Roman"/>
          <w:i/>
          <w:sz w:val="24"/>
          <w:szCs w:val="24"/>
        </w:rPr>
        <w:t>Radio</w:t>
      </w:r>
      <w:r w:rsidR="007A6D18" w:rsidRPr="007A6D18">
        <w:rPr>
          <w:rFonts w:ascii="Times New Roman" w:hAnsi="Times New Roman" w:cs="Times New Roman"/>
          <w:i/>
          <w:sz w:val="24"/>
          <w:szCs w:val="24"/>
        </w:rPr>
        <w:t>.</w:t>
      </w:r>
    </w:p>
    <w:p w:rsidR="00B114A2" w:rsidRDefault="0073581F" w:rsidP="00E3357A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MEDIO DE COMUNICACIÓN:</w:t>
      </w:r>
      <w:r w:rsidR="00B70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F36">
        <w:rPr>
          <w:rFonts w:ascii="Times New Roman" w:hAnsi="Times New Roman" w:cs="Times New Roman"/>
          <w:i/>
          <w:sz w:val="24"/>
          <w:szCs w:val="24"/>
        </w:rPr>
        <w:t>C</w:t>
      </w:r>
      <w:r w:rsidR="00BB5491">
        <w:rPr>
          <w:rFonts w:ascii="Times New Roman" w:hAnsi="Times New Roman" w:cs="Times New Roman"/>
          <w:i/>
          <w:sz w:val="24"/>
          <w:szCs w:val="24"/>
        </w:rPr>
        <w:t>el</w:t>
      </w:r>
      <w:r w:rsidR="00BB5491" w:rsidRPr="000F6768">
        <w:rPr>
          <w:rFonts w:ascii="Times New Roman" w:hAnsi="Times New Roman" w:cs="Times New Roman"/>
          <w:i/>
          <w:sz w:val="24"/>
          <w:szCs w:val="24"/>
        </w:rPr>
        <w:t>u</w:t>
      </w:r>
      <w:r w:rsidR="00BB5491">
        <w:rPr>
          <w:rFonts w:ascii="Times New Roman" w:hAnsi="Times New Roman" w:cs="Times New Roman"/>
          <w:i/>
          <w:sz w:val="24"/>
          <w:szCs w:val="24"/>
        </w:rPr>
        <w:t>l</w:t>
      </w:r>
      <w:r w:rsidR="00BB5491" w:rsidRPr="000F6768">
        <w:rPr>
          <w:rFonts w:ascii="Times New Roman" w:hAnsi="Times New Roman" w:cs="Times New Roman"/>
          <w:i/>
          <w:sz w:val="24"/>
          <w:szCs w:val="24"/>
        </w:rPr>
        <w:t>ar</w:t>
      </w:r>
      <w:r w:rsidR="00B70FC6" w:rsidRPr="000F676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70FC6" w:rsidRPr="000F6768">
        <w:rPr>
          <w:rFonts w:ascii="Times New Roman" w:hAnsi="Times New Roman" w:cs="Times New Roman"/>
          <w:i/>
          <w:sz w:val="24"/>
          <w:szCs w:val="24"/>
        </w:rPr>
        <w:t>W</w:t>
      </w:r>
      <w:r w:rsidR="00753CA1">
        <w:rPr>
          <w:rFonts w:ascii="Times New Roman" w:hAnsi="Times New Roman" w:cs="Times New Roman"/>
          <w:i/>
          <w:sz w:val="24"/>
          <w:szCs w:val="24"/>
        </w:rPr>
        <w:t>hatsA</w:t>
      </w:r>
      <w:r w:rsidR="00BB5491" w:rsidRPr="000F6768">
        <w:rPr>
          <w:rFonts w:ascii="Times New Roman" w:hAnsi="Times New Roman" w:cs="Times New Roman"/>
          <w:i/>
          <w:sz w:val="24"/>
          <w:szCs w:val="24"/>
        </w:rPr>
        <w:t>pp</w:t>
      </w:r>
      <w:proofErr w:type="spellEnd"/>
      <w:r w:rsidR="00B70FC6" w:rsidRPr="000F6768">
        <w:rPr>
          <w:rFonts w:ascii="Times New Roman" w:hAnsi="Times New Roman" w:cs="Times New Roman"/>
          <w:i/>
          <w:sz w:val="24"/>
          <w:szCs w:val="24"/>
        </w:rPr>
        <w:t>.</w:t>
      </w:r>
    </w:p>
    <w:p w:rsidR="00A45F47" w:rsidRPr="00D1055D" w:rsidRDefault="00A45F47" w:rsidP="00E3357A">
      <w:pPr>
        <w:pStyle w:val="Prrafode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FECHA   </w:t>
      </w:r>
      <w:r w:rsidR="00E42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512">
        <w:rPr>
          <w:rFonts w:ascii="Times New Roman" w:hAnsi="Times New Roman" w:cs="Times New Roman"/>
          <w:b/>
          <w:sz w:val="24"/>
          <w:szCs w:val="24"/>
        </w:rPr>
        <w:t xml:space="preserve">                              :</w:t>
      </w:r>
      <w:r w:rsidR="00A01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555">
        <w:rPr>
          <w:rFonts w:ascii="Times New Roman" w:hAnsi="Times New Roman" w:cs="Times New Roman"/>
          <w:i/>
          <w:sz w:val="24"/>
          <w:szCs w:val="24"/>
        </w:rPr>
        <w:t>16 /11/20-20</w:t>
      </w:r>
      <w:r w:rsidR="00A01F7F">
        <w:rPr>
          <w:rFonts w:ascii="Times New Roman" w:hAnsi="Times New Roman" w:cs="Times New Roman"/>
          <w:i/>
          <w:sz w:val="24"/>
          <w:szCs w:val="24"/>
        </w:rPr>
        <w:t>/11</w:t>
      </w:r>
      <w:r w:rsidR="00753CA1">
        <w:rPr>
          <w:rFonts w:ascii="Times New Roman" w:hAnsi="Times New Roman" w:cs="Times New Roman"/>
          <w:i/>
          <w:sz w:val="24"/>
          <w:szCs w:val="24"/>
        </w:rPr>
        <w:t>/2020</w:t>
      </w:r>
    </w:p>
    <w:p w:rsidR="00691B9E" w:rsidRDefault="00691B9E" w:rsidP="00DA496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57C" w:rsidRDefault="00150D45" w:rsidP="00DA496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CF0B8" wp14:editId="7E8BACDD">
                <wp:simplePos x="0" y="0"/>
                <wp:positionH relativeFrom="margin">
                  <wp:posOffset>438150</wp:posOffset>
                </wp:positionH>
                <wp:positionV relativeFrom="paragraph">
                  <wp:posOffset>189230</wp:posOffset>
                </wp:positionV>
                <wp:extent cx="1333500" cy="431800"/>
                <wp:effectExtent l="0" t="0" r="190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FBE4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4.9pt" to="139.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"/>
        <w:tblW w:w="0" w:type="auto"/>
        <w:tblInd w:w="695" w:type="dxa"/>
        <w:tblLook w:val="04A0" w:firstRow="1" w:lastRow="0" w:firstColumn="1" w:lastColumn="0" w:noHBand="0" w:noVBand="1"/>
      </w:tblPr>
      <w:tblGrid>
        <w:gridCol w:w="2091"/>
        <w:gridCol w:w="2879"/>
        <w:gridCol w:w="2694"/>
        <w:gridCol w:w="3118"/>
        <w:gridCol w:w="3260"/>
      </w:tblGrid>
      <w:tr w:rsidR="005E257C" w:rsidRPr="00B01659" w:rsidTr="00C30CCB">
        <w:tc>
          <w:tcPr>
            <w:tcW w:w="2091" w:type="dxa"/>
          </w:tcPr>
          <w:p w:rsidR="00B01659" w:rsidRPr="007A3BC0" w:rsidRDefault="00EE441F" w:rsidP="007A3BC0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ANÁLISIS </w:t>
            </w:r>
            <w:r w:rsidR="007A3BC0" w:rsidRPr="007A3B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B01659" w:rsidRDefault="00B01659" w:rsidP="005E257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E257C" w:rsidRPr="00B01659" w:rsidRDefault="00B01659" w:rsidP="005E257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1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CRITERIOS</w:t>
            </w:r>
          </w:p>
        </w:tc>
        <w:tc>
          <w:tcPr>
            <w:tcW w:w="2879" w:type="dxa"/>
            <w:vAlign w:val="center"/>
          </w:tcPr>
          <w:p w:rsidR="005E257C" w:rsidRPr="00B01659" w:rsidRDefault="005E257C" w:rsidP="005E25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1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LOGROS </w:t>
            </w:r>
          </w:p>
        </w:tc>
        <w:tc>
          <w:tcPr>
            <w:tcW w:w="2694" w:type="dxa"/>
            <w:vAlign w:val="center"/>
          </w:tcPr>
          <w:p w:rsidR="005E257C" w:rsidRPr="00B01659" w:rsidRDefault="005E257C" w:rsidP="005E25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1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DIFICULTADES</w:t>
            </w:r>
          </w:p>
        </w:tc>
        <w:tc>
          <w:tcPr>
            <w:tcW w:w="3118" w:type="dxa"/>
            <w:vAlign w:val="center"/>
          </w:tcPr>
          <w:p w:rsidR="005E257C" w:rsidRPr="00B01659" w:rsidRDefault="005E257C" w:rsidP="005E25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1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PROPUESTA DE MEJORA</w:t>
            </w:r>
          </w:p>
        </w:tc>
        <w:tc>
          <w:tcPr>
            <w:tcW w:w="3260" w:type="dxa"/>
            <w:vAlign w:val="center"/>
          </w:tcPr>
          <w:p w:rsidR="005E257C" w:rsidRPr="00B01659" w:rsidRDefault="005E257C" w:rsidP="005E25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16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ACCIONES PARA LA SIGUIENTE SEMANA</w:t>
            </w:r>
          </w:p>
        </w:tc>
      </w:tr>
      <w:tr w:rsidR="005E257C" w:rsidRPr="00B01659" w:rsidTr="00C30CCB">
        <w:tc>
          <w:tcPr>
            <w:tcW w:w="2091" w:type="dxa"/>
          </w:tcPr>
          <w:p w:rsidR="005E257C" w:rsidRPr="00EE0191" w:rsidRDefault="00EE0191" w:rsidP="00EE01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01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CANALES DE COMUNICACIÓN</w:t>
            </w:r>
          </w:p>
        </w:tc>
        <w:tc>
          <w:tcPr>
            <w:tcW w:w="2879" w:type="dxa"/>
          </w:tcPr>
          <w:p w:rsidR="005E257C" w:rsidRPr="006B4821" w:rsidRDefault="006B4821" w:rsidP="00E465B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 100% de los estudiantes se han podido conectar sin ningún problema al programa “APRENDO EN CASA”</w:t>
            </w:r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por la radio y por </w:t>
            </w:r>
            <w:proofErr w:type="spellStart"/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t>WhatsApp</w:t>
            </w:r>
            <w:proofErr w:type="spellEnd"/>
          </w:p>
        </w:tc>
        <w:tc>
          <w:tcPr>
            <w:tcW w:w="2694" w:type="dxa"/>
          </w:tcPr>
          <w:p w:rsidR="005E257C" w:rsidRPr="004B5203" w:rsidRDefault="004B5203" w:rsidP="00770F5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 se </w:t>
            </w:r>
            <w:r w:rsidR="00770F5B">
              <w:rPr>
                <w:rFonts w:ascii="Times New Roman" w:hAnsi="Times New Roman" w:cs="Times New Roman"/>
                <w:i/>
                <w:sz w:val="20"/>
                <w:szCs w:val="20"/>
              </w:rPr>
              <w:t>presentó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ninguna dificultad.</w:t>
            </w:r>
          </w:p>
        </w:tc>
        <w:tc>
          <w:tcPr>
            <w:tcW w:w="3118" w:type="dxa"/>
          </w:tcPr>
          <w:p w:rsidR="005E257C" w:rsidRPr="00093584" w:rsidRDefault="00444D56" w:rsidP="000935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Coordinar con los PP.FF diariamente para mejorar la comunicación.</w:t>
            </w:r>
          </w:p>
          <w:p w:rsidR="000D3170" w:rsidRPr="000D3170" w:rsidRDefault="000D3170" w:rsidP="000D31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5E257C" w:rsidRPr="00B43F2E" w:rsidRDefault="004C6E86" w:rsidP="00B43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Adecuar un horario de comunicación con los PP.FF de acuerdo a su tiempo disponible.</w:t>
            </w:r>
          </w:p>
        </w:tc>
      </w:tr>
      <w:tr w:rsidR="005E257C" w:rsidRPr="00B01659" w:rsidTr="00C30CCB">
        <w:tc>
          <w:tcPr>
            <w:tcW w:w="2091" w:type="dxa"/>
          </w:tcPr>
          <w:p w:rsidR="005E257C" w:rsidRPr="00EE0191" w:rsidRDefault="00EE0191" w:rsidP="00EE01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01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CONTENIDOS BRINDADOS</w:t>
            </w:r>
          </w:p>
        </w:tc>
        <w:tc>
          <w:tcPr>
            <w:tcW w:w="2879" w:type="dxa"/>
          </w:tcPr>
          <w:p w:rsidR="005E257C" w:rsidRDefault="006C56EE" w:rsidP="00B72A0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20" w:hanging="2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Los contenidos de la estrategia “APRENDO EN CASA”, están de acuerdo</w:t>
            </w:r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 la edad de los estudiantes 3 a 5 años.</w:t>
            </w:r>
          </w:p>
          <w:p w:rsidR="00055F21" w:rsidRDefault="00055F21" w:rsidP="00055F21">
            <w:pPr>
              <w:pStyle w:val="Prrafodelista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1533C" w:rsidRPr="00567F72" w:rsidRDefault="0061533C" w:rsidP="00B72A0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20" w:hanging="2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 lenguaje utilizado en el programa es claro, lo que permite que los estu</w:t>
            </w:r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diantes comprendan el contenido de </w:t>
            </w:r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cada sesión de aprendizaje diaria.</w:t>
            </w:r>
          </w:p>
        </w:tc>
        <w:tc>
          <w:tcPr>
            <w:tcW w:w="2694" w:type="dxa"/>
          </w:tcPr>
          <w:p w:rsidR="005E257C" w:rsidRDefault="007804AA" w:rsidP="004F1A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Algunos contenidos transmitidos durante la semana han sido repetitivos por lo cual se tornaron aburridos para los estudiantes.</w:t>
            </w:r>
          </w:p>
          <w:p w:rsidR="00055F21" w:rsidRDefault="00055F21" w:rsidP="00055F21">
            <w:pPr>
              <w:pStyle w:val="Prrafodelista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5429" w:rsidRPr="00D35FB0" w:rsidRDefault="00F05429" w:rsidP="004F1A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Los estudiantes no cuentan con diversos materiales para realizar las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actividades propuestas durante la programación de la estrategia “APRENDO EN CASA”</w:t>
            </w:r>
          </w:p>
        </w:tc>
        <w:tc>
          <w:tcPr>
            <w:tcW w:w="3118" w:type="dxa"/>
          </w:tcPr>
          <w:p w:rsidR="005E257C" w:rsidRPr="00D35FB0" w:rsidRDefault="00B831F1" w:rsidP="00AB64B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Acceder a la información de los contenidos del programa “APRENDO EN CASA” con anticipación.</w:t>
            </w:r>
          </w:p>
        </w:tc>
        <w:tc>
          <w:tcPr>
            <w:tcW w:w="3260" w:type="dxa"/>
          </w:tcPr>
          <w:p w:rsidR="005E257C" w:rsidRDefault="00B45477" w:rsidP="00812A5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Repartir los materiales que se encuentran en la I.E a los estudiantes para que realicen las actividades dadas en el programa “APRENDO EN CASA”</w:t>
            </w:r>
          </w:p>
          <w:p w:rsidR="002B1AE9" w:rsidRDefault="002B1AE9" w:rsidP="002B1AE9">
            <w:pPr>
              <w:pStyle w:val="Prrafodelista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45477" w:rsidRDefault="00B45477" w:rsidP="00812A5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Adecuar a la realidad de nuestra comunidad los materiales, desafíos o actividades que nos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dejan en el programa “APRENDO EN CASA”</w:t>
            </w:r>
          </w:p>
          <w:p w:rsidR="00B45477" w:rsidRPr="00D35FB0" w:rsidRDefault="00B45477" w:rsidP="00812A5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Informar a los PP.FF los materiales que se van a usar en el programa del día siguiente.</w:t>
            </w:r>
          </w:p>
        </w:tc>
      </w:tr>
      <w:tr w:rsidR="005E257C" w:rsidRPr="00B01659" w:rsidTr="00C30CCB">
        <w:tc>
          <w:tcPr>
            <w:tcW w:w="2091" w:type="dxa"/>
          </w:tcPr>
          <w:p w:rsidR="005E257C" w:rsidRPr="00EE0191" w:rsidRDefault="00EE0191" w:rsidP="00EE01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01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PARTICIPACIÓN DOCENTE</w:t>
            </w:r>
          </w:p>
        </w:tc>
        <w:tc>
          <w:tcPr>
            <w:tcW w:w="2879" w:type="dxa"/>
          </w:tcPr>
          <w:p w:rsidR="005E257C" w:rsidRPr="00D35FB0" w:rsidRDefault="002B1AE9" w:rsidP="001D1FF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 participación de la docente fue en su totalidad</w:t>
            </w:r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 100% durante toda la semana, orientando a sus estudiantes.</w:t>
            </w:r>
          </w:p>
        </w:tc>
        <w:tc>
          <w:tcPr>
            <w:tcW w:w="2694" w:type="dxa"/>
          </w:tcPr>
          <w:p w:rsidR="005E257C" w:rsidRPr="00A37ED3" w:rsidRDefault="00F84AB9" w:rsidP="001D1FF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Desorganización para realizar las actividades de Trabajo Remoto.</w:t>
            </w:r>
          </w:p>
        </w:tc>
        <w:tc>
          <w:tcPr>
            <w:tcW w:w="3118" w:type="dxa"/>
          </w:tcPr>
          <w:p w:rsidR="005E257C" w:rsidRPr="00A37ED3" w:rsidRDefault="00A37ED3" w:rsidP="00A14A1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Programar un horario </w:t>
            </w:r>
            <w:r w:rsidR="00DD42AA">
              <w:rPr>
                <w:rFonts w:ascii="Times New Roman" w:hAnsi="Times New Roman" w:cs="Times New Roman"/>
                <w:i/>
                <w:sz w:val="20"/>
                <w:szCs w:val="20"/>
              </w:rPr>
              <w:t>para realizar las actividades de Trabajo Remoto de manera organizada.</w:t>
            </w:r>
          </w:p>
        </w:tc>
        <w:tc>
          <w:tcPr>
            <w:tcW w:w="3260" w:type="dxa"/>
          </w:tcPr>
          <w:p w:rsidR="005E257C" w:rsidRPr="00D35FB0" w:rsidRDefault="00D35FB0" w:rsidP="00A14A1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Cumplir con el horario programado.</w:t>
            </w:r>
          </w:p>
        </w:tc>
      </w:tr>
      <w:tr w:rsidR="005E257C" w:rsidRPr="00B01659" w:rsidTr="00C30CCB">
        <w:tc>
          <w:tcPr>
            <w:tcW w:w="2091" w:type="dxa"/>
          </w:tcPr>
          <w:p w:rsidR="005E257C" w:rsidRPr="00EE0191" w:rsidRDefault="00EE0191" w:rsidP="00EE01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01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PARTICIPACIÓN DEL ESTUDIANTE</w:t>
            </w:r>
          </w:p>
        </w:tc>
        <w:tc>
          <w:tcPr>
            <w:tcW w:w="2879" w:type="dxa"/>
          </w:tcPr>
          <w:p w:rsidR="005E257C" w:rsidRPr="00D35FB0" w:rsidRDefault="00DA3AD9" w:rsidP="001A25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2" w:hanging="36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 100% de l</w:t>
            </w:r>
            <w:r w:rsidR="00C72097">
              <w:rPr>
                <w:rFonts w:ascii="Times New Roman" w:hAnsi="Times New Roman" w:cs="Times New Roman"/>
                <w:i/>
                <w:sz w:val="20"/>
                <w:szCs w:val="20"/>
              </w:rPr>
              <w:t>os estudiantes participan escuchando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el programa “APRENDO EN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CASA”</w:t>
            </w:r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t>por</w:t>
            </w:r>
            <w:proofErr w:type="spellEnd"/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 radio y por </w:t>
            </w:r>
            <w:proofErr w:type="spellStart"/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t>WhatsApp</w:t>
            </w:r>
            <w:proofErr w:type="spellEnd"/>
            <w:r w:rsidR="00603BE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5E257C" w:rsidRPr="001A253E" w:rsidRDefault="00C81128" w:rsidP="002044E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La señal es muy baja para el caserío 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Kaunape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dificultando la comunicación con los estudiantes y padres de familia.</w:t>
            </w:r>
          </w:p>
        </w:tc>
        <w:tc>
          <w:tcPr>
            <w:tcW w:w="3118" w:type="dxa"/>
          </w:tcPr>
          <w:p w:rsidR="005E257C" w:rsidRPr="00AE7C80" w:rsidRDefault="00D21517" w:rsidP="00AE7C8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Organizar un horario para realizar las llamadas telefónicas a los padres de familia con el fin de orientar a los estudiantes sobre los desafíos del “Programa Aprendo en casa”</w:t>
            </w:r>
          </w:p>
        </w:tc>
        <w:tc>
          <w:tcPr>
            <w:tcW w:w="3260" w:type="dxa"/>
          </w:tcPr>
          <w:p w:rsidR="005E257C" w:rsidRPr="00237AAC" w:rsidRDefault="0000542D" w:rsidP="00237AA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Enviar a los PP.FF y estudiantes men</w:t>
            </w:r>
            <w:r w:rsidR="00F2102C">
              <w:rPr>
                <w:rFonts w:ascii="Times New Roman" w:hAnsi="Times New Roman" w:cs="Times New Roman"/>
                <w:i/>
                <w:sz w:val="20"/>
                <w:szCs w:val="20"/>
              </w:rPr>
              <w:t>sajes motivadores con el propósito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incentivarles a que sigan participando con la sintonización y actividades del programa “APRENDO EN CASA”</w:t>
            </w:r>
          </w:p>
        </w:tc>
      </w:tr>
      <w:tr w:rsidR="005E257C" w:rsidRPr="00B01659" w:rsidTr="00C30CCB">
        <w:tc>
          <w:tcPr>
            <w:tcW w:w="2091" w:type="dxa"/>
          </w:tcPr>
          <w:p w:rsidR="005E257C" w:rsidRPr="00EE0191" w:rsidRDefault="00EE0191" w:rsidP="00EE01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01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ASISTENCIA TÉCNICA DE LA UGEL</w:t>
            </w:r>
          </w:p>
        </w:tc>
        <w:tc>
          <w:tcPr>
            <w:tcW w:w="2879" w:type="dxa"/>
          </w:tcPr>
          <w:p w:rsidR="00F67445" w:rsidRDefault="00F67445" w:rsidP="00F6744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2" w:hanging="36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Nos brindan la información necesaria para cumplir con nuestro Trabajo Remoto de la estrategia “APRENDO EN CASA”</w:t>
            </w:r>
          </w:p>
          <w:p w:rsidR="00E44E10" w:rsidRPr="00F67445" w:rsidRDefault="00E44E10" w:rsidP="00F6744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2" w:hanging="36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Sugerencia</w:t>
            </w:r>
            <w:r w:rsidR="008C07D2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dadas por parte de la especialista para realizar el seguimiento</w:t>
            </w:r>
            <w:r w:rsidR="003670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nuestros PP.FF y estudiantes.</w:t>
            </w:r>
          </w:p>
        </w:tc>
        <w:tc>
          <w:tcPr>
            <w:tcW w:w="2694" w:type="dxa"/>
          </w:tcPr>
          <w:p w:rsidR="005E257C" w:rsidRPr="00F67445" w:rsidRDefault="00141318" w:rsidP="00F6744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 haberme podido comunicar vía teléfono en dos oportunidades con las especialistas, durante el horario establecido de trabajo. </w:t>
            </w:r>
          </w:p>
        </w:tc>
        <w:tc>
          <w:tcPr>
            <w:tcW w:w="3118" w:type="dxa"/>
          </w:tcPr>
          <w:p w:rsidR="005E257C" w:rsidRPr="001D423B" w:rsidRDefault="00330CE2" w:rsidP="001D423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Realizar una reunión virtual con las especialistas del nivel inicial para tratar las dificultades que se presentan con la estrategia “APRENDO EN CASA”</w:t>
            </w:r>
          </w:p>
        </w:tc>
        <w:tc>
          <w:tcPr>
            <w:tcW w:w="3260" w:type="dxa"/>
          </w:tcPr>
          <w:p w:rsidR="005E257C" w:rsidRPr="00D306DC" w:rsidRDefault="009148DB" w:rsidP="00D306D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Sugerir </w:t>
            </w:r>
            <w:r w:rsidR="00292F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por medio de mensajes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 las especialistas que realicen la reunión virtual.</w:t>
            </w:r>
          </w:p>
        </w:tc>
      </w:tr>
      <w:tr w:rsidR="00C81128" w:rsidRPr="00B01659" w:rsidTr="009354C2">
        <w:trPr>
          <w:trHeight w:val="1600"/>
        </w:trPr>
        <w:tc>
          <w:tcPr>
            <w:tcW w:w="2091" w:type="dxa"/>
          </w:tcPr>
          <w:p w:rsidR="00C81128" w:rsidRPr="00A45F47" w:rsidRDefault="009354C2" w:rsidP="009354C2">
            <w:pPr>
              <w:pStyle w:val="Prrafodelista"/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F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TRABAJO </w:t>
            </w:r>
          </w:p>
          <w:p w:rsidR="009354C2" w:rsidRPr="009354C2" w:rsidRDefault="009354C2" w:rsidP="009354C2">
            <w:pPr>
              <w:pStyle w:val="Prrafodelista"/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5F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COLEGIADO</w:t>
            </w:r>
          </w:p>
        </w:tc>
        <w:tc>
          <w:tcPr>
            <w:tcW w:w="2879" w:type="dxa"/>
          </w:tcPr>
          <w:p w:rsidR="00AB1894" w:rsidRPr="00DF7555" w:rsidRDefault="009354C2" w:rsidP="0076568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62" w:hanging="36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555">
              <w:rPr>
                <w:rFonts w:ascii="Times New Roman" w:hAnsi="Times New Roman" w:cs="Times New Roman"/>
                <w:i/>
                <w:sz w:val="20"/>
                <w:szCs w:val="20"/>
              </w:rPr>
              <w:t>Se logró 01 reuni</w:t>
            </w:r>
            <w:r w:rsidR="00AF0F96" w:rsidRPr="00DF7555">
              <w:rPr>
                <w:rFonts w:ascii="Times New Roman" w:hAnsi="Times New Roman" w:cs="Times New Roman"/>
                <w:i/>
                <w:sz w:val="20"/>
                <w:szCs w:val="20"/>
              </w:rPr>
              <w:t>ón virtual por</w:t>
            </w:r>
            <w:r w:rsidR="005E2848" w:rsidRPr="00DF7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 aplicación de </w:t>
            </w:r>
            <w:proofErr w:type="spellStart"/>
            <w:r w:rsidR="005E2848" w:rsidRPr="00DF7555">
              <w:rPr>
                <w:rFonts w:ascii="Times New Roman" w:hAnsi="Times New Roman" w:cs="Times New Roman"/>
                <w:i/>
                <w:sz w:val="20"/>
                <w:szCs w:val="20"/>
              </w:rPr>
              <w:t>WhatsApp</w:t>
            </w:r>
            <w:proofErr w:type="spellEnd"/>
            <w:r w:rsidRPr="00DF7555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5E2848" w:rsidRPr="00DF7555">
              <w:rPr>
                <w:rFonts w:ascii="Times New Roman" w:hAnsi="Times New Roman" w:cs="Times New Roman"/>
                <w:i/>
                <w:sz w:val="20"/>
                <w:szCs w:val="20"/>
              </w:rPr>
              <w:t>entre docentes de la I.E, sobre</w:t>
            </w:r>
            <w:r w:rsidR="000B5560" w:rsidRPr="00DF7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63C0A" w:rsidRPr="00DF7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los logros, dificultades y sugerencias de </w:t>
            </w:r>
            <w:r w:rsidR="00DF7555">
              <w:rPr>
                <w:rFonts w:ascii="Times New Roman" w:hAnsi="Times New Roman" w:cs="Times New Roman"/>
                <w:i/>
                <w:sz w:val="20"/>
                <w:szCs w:val="20"/>
              </w:rPr>
              <w:t>mejora para el trabajo de remoto.</w:t>
            </w:r>
          </w:p>
          <w:p w:rsidR="00C81128" w:rsidRPr="00292F7E" w:rsidRDefault="00C81128" w:rsidP="009354C2">
            <w:pPr>
              <w:pStyle w:val="Prrafodelista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:rsidR="00C81128" w:rsidRDefault="009354C2" w:rsidP="00C8112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Baja señal de internet.</w:t>
            </w:r>
          </w:p>
          <w:p w:rsidR="009354C2" w:rsidRPr="006D0A3B" w:rsidRDefault="009354C2" w:rsidP="00AF0F96">
            <w:pPr>
              <w:pStyle w:val="Prrafodelista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C81128" w:rsidRPr="008555DC" w:rsidRDefault="009354C2" w:rsidP="00C8112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Establecer un horario fijo</w:t>
            </w:r>
            <w:r w:rsidR="00DB33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los días miércoles a partir de la 1:00 pm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para que se evite cruzar con las actividades educativas.</w:t>
            </w:r>
          </w:p>
        </w:tc>
        <w:tc>
          <w:tcPr>
            <w:tcW w:w="3260" w:type="dxa"/>
          </w:tcPr>
          <w:p w:rsidR="00C81128" w:rsidRPr="00D306DC" w:rsidRDefault="009354C2" w:rsidP="00C8112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Cumplir con la propuesta de mejora.</w:t>
            </w:r>
          </w:p>
        </w:tc>
      </w:tr>
    </w:tbl>
    <w:p w:rsidR="00A146F6" w:rsidRDefault="00A146F6"/>
    <w:sectPr w:rsidR="00A146F6" w:rsidSect="006147D7">
      <w:headerReference w:type="even" r:id="rId7"/>
      <w:headerReference w:type="default" r:id="rId8"/>
      <w:headerReference w:type="firs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20" w:rsidRDefault="00AA3D20" w:rsidP="002A2E1B">
      <w:pPr>
        <w:spacing w:after="0" w:line="240" w:lineRule="auto"/>
      </w:pPr>
      <w:r>
        <w:separator/>
      </w:r>
    </w:p>
  </w:endnote>
  <w:endnote w:type="continuationSeparator" w:id="0">
    <w:p w:rsidR="00AA3D20" w:rsidRDefault="00AA3D20" w:rsidP="002A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20" w:rsidRDefault="00AA3D20" w:rsidP="002A2E1B">
      <w:pPr>
        <w:spacing w:after="0" w:line="240" w:lineRule="auto"/>
      </w:pPr>
      <w:r>
        <w:separator/>
      </w:r>
    </w:p>
  </w:footnote>
  <w:footnote w:type="continuationSeparator" w:id="0">
    <w:p w:rsidR="00AA3D20" w:rsidRDefault="00AA3D20" w:rsidP="002A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BD" w:rsidRDefault="00AA3D20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489063" o:spid="_x0000_s2050" type="#_x0000_t75" style="position:absolute;margin-left:0;margin-top:0;width:975pt;height:537.75pt;z-index:-251652096;mso-position-horizontal:center;mso-position-horizontal-relative:margin;mso-position-vertical:center;mso-position-vertical-relative:margin" o:allowincell="f">
          <v:imagedata r:id="rId1" o:title="39096154-crianças-dos-desenhos-animados-e-músi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D7" w:rsidRDefault="005948C3" w:rsidP="006147D7">
    <w:pPr>
      <w:pStyle w:val="Encabezado"/>
      <w:tabs>
        <w:tab w:val="left" w:pos="790"/>
        <w:tab w:val="left" w:pos="2950"/>
        <w:tab w:val="left" w:pos="2980"/>
        <w:tab w:val="left" w:pos="4430"/>
        <w:tab w:val="right" w:pos="14004"/>
      </w:tabs>
      <w:rPr>
        <w:noProof/>
        <w:lang w:eastAsia="es-PE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7601EE2" wp14:editId="6D8DBCBC">
          <wp:simplePos x="0" y="0"/>
          <wp:positionH relativeFrom="margin">
            <wp:posOffset>8064500</wp:posOffset>
          </wp:positionH>
          <wp:positionV relativeFrom="paragraph">
            <wp:posOffset>-5715</wp:posOffset>
          </wp:positionV>
          <wp:extent cx="1873250" cy="445135"/>
          <wp:effectExtent l="0" t="0" r="0" b="0"/>
          <wp:wrapNone/>
          <wp:docPr id="15" name="Imagen 15" descr="SANTIAGO-CHUC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5" descr="SANTIAGO-CHUC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92A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1B808FB0" wp14:editId="2E150178">
          <wp:simplePos x="0" y="0"/>
          <wp:positionH relativeFrom="margin">
            <wp:posOffset>6350</wp:posOffset>
          </wp:positionH>
          <wp:positionV relativeFrom="paragraph">
            <wp:posOffset>-69215</wp:posOffset>
          </wp:positionV>
          <wp:extent cx="1654810" cy="537210"/>
          <wp:effectExtent l="0" t="0" r="254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14"/>
                  <a:stretch/>
                </pic:blipFill>
                <pic:spPr bwMode="auto">
                  <a:xfrm>
                    <a:off x="0" y="0"/>
                    <a:ext cx="165481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D20">
      <w:rPr>
        <w:rFonts w:ascii="Kristen ITC" w:hAnsi="Kristen ITC"/>
        <w:b/>
        <w:noProof/>
        <w:color w:val="CC3399"/>
        <w:sz w:val="18"/>
        <w:szCs w:val="18"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489064" o:spid="_x0000_s2051" type="#_x0000_t75" style="position:absolute;margin-left:2.1pt;margin-top:-141.05pt;width:975pt;height:537.75pt;z-index:-251651072;mso-position-horizontal-relative:margin;mso-position-vertical-relative:margin" o:allowincell="f">
          <v:imagedata r:id="rId3" o:title="39096154-crianças-dos-desenhos-animados-e-música" gain="19661f" blacklevel="22938f"/>
          <w10:wrap anchorx="margin" anchory="margin"/>
        </v:shape>
      </w:pict>
    </w:r>
    <w:r w:rsidR="006147D7">
      <w:rPr>
        <w:noProof/>
        <w:lang w:eastAsia="es-PE"/>
      </w:rPr>
      <w:tab/>
    </w:r>
    <w:r w:rsidR="006147D7">
      <w:rPr>
        <w:noProof/>
        <w:lang w:eastAsia="es-PE"/>
      </w:rPr>
      <w:tab/>
    </w:r>
    <w:r w:rsidR="006147D7">
      <w:rPr>
        <w:noProof/>
        <w:lang w:eastAsia="es-PE"/>
      </w:rPr>
      <w:tab/>
    </w:r>
    <w:r w:rsidR="006147D7">
      <w:rPr>
        <w:noProof/>
        <w:lang w:eastAsia="es-PE"/>
      </w:rPr>
      <w:tab/>
    </w:r>
    <w:r w:rsidR="006147D7">
      <w:rPr>
        <w:noProof/>
        <w:lang w:eastAsia="es-PE"/>
      </w:rPr>
      <w:tab/>
    </w:r>
  </w:p>
  <w:p w:rsidR="002A2E1B" w:rsidRPr="004737FD" w:rsidRDefault="009455A1" w:rsidP="006147D7">
    <w:pPr>
      <w:pStyle w:val="Encabezado"/>
      <w:tabs>
        <w:tab w:val="left" w:pos="790"/>
        <w:tab w:val="left" w:pos="11057"/>
        <w:tab w:val="right" w:pos="14004"/>
      </w:tabs>
      <w:jc w:val="center"/>
      <w:rPr>
        <w:rFonts w:ascii="Kristen ITC" w:hAnsi="Kristen ITC"/>
        <w:b/>
        <w:color w:val="CC3399"/>
        <w:sz w:val="18"/>
        <w:szCs w:val="18"/>
      </w:rPr>
    </w:pPr>
    <w:r w:rsidRPr="004737FD">
      <w:rPr>
        <w:rFonts w:ascii="Kristen ITC" w:hAnsi="Kristen ITC"/>
        <w:b/>
        <w:noProof/>
        <w:color w:val="CC3399"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114A7E5E" wp14:editId="71DE8AD3">
          <wp:simplePos x="0" y="0"/>
          <wp:positionH relativeFrom="column">
            <wp:posOffset>1656715</wp:posOffset>
          </wp:positionH>
          <wp:positionV relativeFrom="paragraph">
            <wp:posOffset>-163195</wp:posOffset>
          </wp:positionV>
          <wp:extent cx="462280" cy="492760"/>
          <wp:effectExtent l="0" t="0" r="0" b="2540"/>
          <wp:wrapNone/>
          <wp:docPr id="10" name="Imagen 10" descr="F:\IMG-20170518-WA0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IMG-20170518-WA002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E1B">
      <w:rPr>
        <w:noProof/>
        <w:lang w:eastAsia="es-PE"/>
      </w:rPr>
      <w:t xml:space="preserve">                          </w:t>
    </w:r>
    <w:r w:rsidR="002A2E1B" w:rsidRPr="004737FD">
      <w:rPr>
        <w:rFonts w:ascii="Kristen ITC" w:hAnsi="Kristen ITC"/>
        <w:b/>
        <w:color w:val="CC3399"/>
        <w:sz w:val="18"/>
        <w:szCs w:val="18"/>
      </w:rPr>
      <w:t>INSTITUCIÓN EDUCATIVA N°</w:t>
    </w:r>
    <w:r w:rsidR="00603BE4">
      <w:rPr>
        <w:rFonts w:ascii="Kristen ITC" w:hAnsi="Kristen ITC"/>
        <w:b/>
        <w:color w:val="CC3399"/>
        <w:sz w:val="18"/>
        <w:szCs w:val="18"/>
      </w:rPr>
      <w:t>80603-KAUNAPE</w:t>
    </w:r>
  </w:p>
  <w:p w:rsidR="002A2E1B" w:rsidRDefault="002A2E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BD" w:rsidRDefault="00AA3D20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489062" o:spid="_x0000_s2049" type="#_x0000_t75" style="position:absolute;margin-left:0;margin-top:0;width:975pt;height:537.75pt;z-index:-251653120;mso-position-horizontal:center;mso-position-horizontal-relative:margin;mso-position-vertical:center;mso-position-vertical-relative:margin" o:allowincell="f">
          <v:imagedata r:id="rId1" o:title="39096154-crianças-dos-desenhos-animados-e-músi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FC2"/>
    <w:multiLevelType w:val="hybridMultilevel"/>
    <w:tmpl w:val="E2AEB59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41C4"/>
    <w:multiLevelType w:val="hybridMultilevel"/>
    <w:tmpl w:val="8D36C3FA"/>
    <w:lvl w:ilvl="0" w:tplc="C6D44FD2">
      <w:start w:val="1"/>
      <w:numFmt w:val="bullet"/>
      <w:lvlText w:val=""/>
      <w:lvlJc w:val="left"/>
      <w:pPr>
        <w:ind w:left="108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>
    <w:nsid w:val="105F4A9A"/>
    <w:multiLevelType w:val="hybridMultilevel"/>
    <w:tmpl w:val="2640CDC6"/>
    <w:lvl w:ilvl="0" w:tplc="D628373C">
      <w:start w:val="1"/>
      <w:numFmt w:val="bullet"/>
      <w:lvlText w:val=""/>
      <w:lvlJc w:val="left"/>
      <w:pPr>
        <w:ind w:left="770" w:hanging="360"/>
      </w:pPr>
      <w:rPr>
        <w:rFonts w:ascii="Wingdings" w:hAnsi="Wingdings" w:hint="default"/>
        <w:b/>
        <w:i w:val="0"/>
        <w:color w:val="BF8F00" w:themeColor="accent4" w:themeShade="BF"/>
      </w:rPr>
    </w:lvl>
    <w:lvl w:ilvl="1" w:tplc="280A0019" w:tentative="1">
      <w:start w:val="1"/>
      <w:numFmt w:val="lowerLetter"/>
      <w:lvlText w:val="%2."/>
      <w:lvlJc w:val="left"/>
      <w:pPr>
        <w:ind w:left="1490" w:hanging="360"/>
      </w:pPr>
    </w:lvl>
    <w:lvl w:ilvl="2" w:tplc="280A001B" w:tentative="1">
      <w:start w:val="1"/>
      <w:numFmt w:val="lowerRoman"/>
      <w:lvlText w:val="%3."/>
      <w:lvlJc w:val="right"/>
      <w:pPr>
        <w:ind w:left="2210" w:hanging="180"/>
      </w:pPr>
    </w:lvl>
    <w:lvl w:ilvl="3" w:tplc="280A000F" w:tentative="1">
      <w:start w:val="1"/>
      <w:numFmt w:val="decimal"/>
      <w:lvlText w:val="%4."/>
      <w:lvlJc w:val="left"/>
      <w:pPr>
        <w:ind w:left="2930" w:hanging="360"/>
      </w:pPr>
    </w:lvl>
    <w:lvl w:ilvl="4" w:tplc="280A0019" w:tentative="1">
      <w:start w:val="1"/>
      <w:numFmt w:val="lowerLetter"/>
      <w:lvlText w:val="%5."/>
      <w:lvlJc w:val="left"/>
      <w:pPr>
        <w:ind w:left="3650" w:hanging="360"/>
      </w:pPr>
    </w:lvl>
    <w:lvl w:ilvl="5" w:tplc="280A001B" w:tentative="1">
      <w:start w:val="1"/>
      <w:numFmt w:val="lowerRoman"/>
      <w:lvlText w:val="%6."/>
      <w:lvlJc w:val="right"/>
      <w:pPr>
        <w:ind w:left="4370" w:hanging="180"/>
      </w:pPr>
    </w:lvl>
    <w:lvl w:ilvl="6" w:tplc="280A000F" w:tentative="1">
      <w:start w:val="1"/>
      <w:numFmt w:val="decimal"/>
      <w:lvlText w:val="%7."/>
      <w:lvlJc w:val="left"/>
      <w:pPr>
        <w:ind w:left="5090" w:hanging="360"/>
      </w:pPr>
    </w:lvl>
    <w:lvl w:ilvl="7" w:tplc="280A0019" w:tentative="1">
      <w:start w:val="1"/>
      <w:numFmt w:val="lowerLetter"/>
      <w:lvlText w:val="%8."/>
      <w:lvlJc w:val="left"/>
      <w:pPr>
        <w:ind w:left="5810" w:hanging="360"/>
      </w:pPr>
    </w:lvl>
    <w:lvl w:ilvl="8" w:tplc="2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8FF1F0E"/>
    <w:multiLevelType w:val="hybridMultilevel"/>
    <w:tmpl w:val="72A0FF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B5F07"/>
    <w:multiLevelType w:val="multilevel"/>
    <w:tmpl w:val="03C26476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5">
    <w:nsid w:val="31B076D9"/>
    <w:multiLevelType w:val="hybridMultilevel"/>
    <w:tmpl w:val="A19E9A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C42D5"/>
    <w:multiLevelType w:val="hybridMultilevel"/>
    <w:tmpl w:val="5B0EA614"/>
    <w:lvl w:ilvl="0" w:tplc="280A0013">
      <w:start w:val="1"/>
      <w:numFmt w:val="upperRoman"/>
      <w:lvlText w:val="%1."/>
      <w:lvlJc w:val="right"/>
      <w:pPr>
        <w:ind w:left="1130" w:hanging="360"/>
      </w:pPr>
    </w:lvl>
    <w:lvl w:ilvl="1" w:tplc="280A0019" w:tentative="1">
      <w:start w:val="1"/>
      <w:numFmt w:val="lowerLetter"/>
      <w:lvlText w:val="%2."/>
      <w:lvlJc w:val="left"/>
      <w:pPr>
        <w:ind w:left="1850" w:hanging="360"/>
      </w:pPr>
    </w:lvl>
    <w:lvl w:ilvl="2" w:tplc="280A001B" w:tentative="1">
      <w:start w:val="1"/>
      <w:numFmt w:val="lowerRoman"/>
      <w:lvlText w:val="%3."/>
      <w:lvlJc w:val="right"/>
      <w:pPr>
        <w:ind w:left="2570" w:hanging="180"/>
      </w:pPr>
    </w:lvl>
    <w:lvl w:ilvl="3" w:tplc="280A000F" w:tentative="1">
      <w:start w:val="1"/>
      <w:numFmt w:val="decimal"/>
      <w:lvlText w:val="%4."/>
      <w:lvlJc w:val="left"/>
      <w:pPr>
        <w:ind w:left="3290" w:hanging="360"/>
      </w:pPr>
    </w:lvl>
    <w:lvl w:ilvl="4" w:tplc="280A0019" w:tentative="1">
      <w:start w:val="1"/>
      <w:numFmt w:val="lowerLetter"/>
      <w:lvlText w:val="%5."/>
      <w:lvlJc w:val="left"/>
      <w:pPr>
        <w:ind w:left="4010" w:hanging="360"/>
      </w:pPr>
    </w:lvl>
    <w:lvl w:ilvl="5" w:tplc="280A001B" w:tentative="1">
      <w:start w:val="1"/>
      <w:numFmt w:val="lowerRoman"/>
      <w:lvlText w:val="%6."/>
      <w:lvlJc w:val="right"/>
      <w:pPr>
        <w:ind w:left="4730" w:hanging="180"/>
      </w:pPr>
    </w:lvl>
    <w:lvl w:ilvl="6" w:tplc="280A000F" w:tentative="1">
      <w:start w:val="1"/>
      <w:numFmt w:val="decimal"/>
      <w:lvlText w:val="%7."/>
      <w:lvlJc w:val="left"/>
      <w:pPr>
        <w:ind w:left="5450" w:hanging="360"/>
      </w:pPr>
    </w:lvl>
    <w:lvl w:ilvl="7" w:tplc="280A0019" w:tentative="1">
      <w:start w:val="1"/>
      <w:numFmt w:val="lowerLetter"/>
      <w:lvlText w:val="%8."/>
      <w:lvlJc w:val="left"/>
      <w:pPr>
        <w:ind w:left="6170" w:hanging="360"/>
      </w:pPr>
    </w:lvl>
    <w:lvl w:ilvl="8" w:tplc="280A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>
    <w:nsid w:val="49685A1C"/>
    <w:multiLevelType w:val="hybridMultilevel"/>
    <w:tmpl w:val="4C20C7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A0A35"/>
    <w:multiLevelType w:val="hybridMultilevel"/>
    <w:tmpl w:val="E330351C"/>
    <w:lvl w:ilvl="0" w:tplc="189EB2F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E54E1"/>
    <w:multiLevelType w:val="hybridMultilevel"/>
    <w:tmpl w:val="C07A8C8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1B"/>
    <w:rsid w:val="0000542D"/>
    <w:rsid w:val="000221FB"/>
    <w:rsid w:val="0004715B"/>
    <w:rsid w:val="00055F21"/>
    <w:rsid w:val="00093584"/>
    <w:rsid w:val="00097E12"/>
    <w:rsid w:val="000B5560"/>
    <w:rsid w:val="000B69DC"/>
    <w:rsid w:val="000D3170"/>
    <w:rsid w:val="000E1F38"/>
    <w:rsid w:val="000F6768"/>
    <w:rsid w:val="001136A6"/>
    <w:rsid w:val="001248A1"/>
    <w:rsid w:val="00141318"/>
    <w:rsid w:val="00150D45"/>
    <w:rsid w:val="001837B7"/>
    <w:rsid w:val="001A253E"/>
    <w:rsid w:val="001A543A"/>
    <w:rsid w:val="001B5FFB"/>
    <w:rsid w:val="001D1FF5"/>
    <w:rsid w:val="001D423B"/>
    <w:rsid w:val="001E0F36"/>
    <w:rsid w:val="001E68E2"/>
    <w:rsid w:val="002044E0"/>
    <w:rsid w:val="00217B58"/>
    <w:rsid w:val="00227A62"/>
    <w:rsid w:val="00237AAC"/>
    <w:rsid w:val="00265D9E"/>
    <w:rsid w:val="00292698"/>
    <w:rsid w:val="00292F7E"/>
    <w:rsid w:val="002A2E1B"/>
    <w:rsid w:val="002B1AE9"/>
    <w:rsid w:val="002B2585"/>
    <w:rsid w:val="002B7B4A"/>
    <w:rsid w:val="002C22B0"/>
    <w:rsid w:val="002D3484"/>
    <w:rsid w:val="002F68BC"/>
    <w:rsid w:val="00305151"/>
    <w:rsid w:val="00314D26"/>
    <w:rsid w:val="00326D17"/>
    <w:rsid w:val="0032750C"/>
    <w:rsid w:val="00330CE2"/>
    <w:rsid w:val="003330F2"/>
    <w:rsid w:val="00335200"/>
    <w:rsid w:val="00337459"/>
    <w:rsid w:val="00360440"/>
    <w:rsid w:val="0036185E"/>
    <w:rsid w:val="00367033"/>
    <w:rsid w:val="00367AB3"/>
    <w:rsid w:val="00367FA0"/>
    <w:rsid w:val="0039363B"/>
    <w:rsid w:val="003A2637"/>
    <w:rsid w:val="003B1EF5"/>
    <w:rsid w:val="003F4A4A"/>
    <w:rsid w:val="00412F4A"/>
    <w:rsid w:val="00433AF6"/>
    <w:rsid w:val="00444D56"/>
    <w:rsid w:val="00446675"/>
    <w:rsid w:val="004662AD"/>
    <w:rsid w:val="004B5203"/>
    <w:rsid w:val="004B7CA2"/>
    <w:rsid w:val="004C6E86"/>
    <w:rsid w:val="004F1A58"/>
    <w:rsid w:val="00515507"/>
    <w:rsid w:val="0052019E"/>
    <w:rsid w:val="005305BF"/>
    <w:rsid w:val="00553DCF"/>
    <w:rsid w:val="00560CA4"/>
    <w:rsid w:val="00563C0A"/>
    <w:rsid w:val="00567F72"/>
    <w:rsid w:val="005948C3"/>
    <w:rsid w:val="005D4351"/>
    <w:rsid w:val="005E257C"/>
    <w:rsid w:val="005E2848"/>
    <w:rsid w:val="005E71F8"/>
    <w:rsid w:val="005F7674"/>
    <w:rsid w:val="00603BE4"/>
    <w:rsid w:val="00611794"/>
    <w:rsid w:val="006147D7"/>
    <w:rsid w:val="0061533C"/>
    <w:rsid w:val="0064014F"/>
    <w:rsid w:val="00645AAF"/>
    <w:rsid w:val="00653083"/>
    <w:rsid w:val="00690D88"/>
    <w:rsid w:val="006915F0"/>
    <w:rsid w:val="00691B9E"/>
    <w:rsid w:val="006A2A92"/>
    <w:rsid w:val="006B2734"/>
    <w:rsid w:val="006B4821"/>
    <w:rsid w:val="006C56EE"/>
    <w:rsid w:val="006C660E"/>
    <w:rsid w:val="006D0A3B"/>
    <w:rsid w:val="006D4769"/>
    <w:rsid w:val="006D7574"/>
    <w:rsid w:val="006F5086"/>
    <w:rsid w:val="00706EE5"/>
    <w:rsid w:val="0073581F"/>
    <w:rsid w:val="00740D89"/>
    <w:rsid w:val="0075130F"/>
    <w:rsid w:val="00751F34"/>
    <w:rsid w:val="00753CA1"/>
    <w:rsid w:val="00757EC8"/>
    <w:rsid w:val="007671FE"/>
    <w:rsid w:val="00770F5B"/>
    <w:rsid w:val="007804AA"/>
    <w:rsid w:val="007859D0"/>
    <w:rsid w:val="00795F27"/>
    <w:rsid w:val="007A0489"/>
    <w:rsid w:val="007A0A1A"/>
    <w:rsid w:val="007A1CCC"/>
    <w:rsid w:val="007A3BC0"/>
    <w:rsid w:val="007A3DF5"/>
    <w:rsid w:val="007A5478"/>
    <w:rsid w:val="007A6D18"/>
    <w:rsid w:val="007B1886"/>
    <w:rsid w:val="007E1E9E"/>
    <w:rsid w:val="007E34A1"/>
    <w:rsid w:val="007F237B"/>
    <w:rsid w:val="007F7663"/>
    <w:rsid w:val="00812A56"/>
    <w:rsid w:val="00814C73"/>
    <w:rsid w:val="008555DC"/>
    <w:rsid w:val="00866DED"/>
    <w:rsid w:val="00891AF5"/>
    <w:rsid w:val="008A532A"/>
    <w:rsid w:val="008A57EA"/>
    <w:rsid w:val="008A679C"/>
    <w:rsid w:val="008C07D2"/>
    <w:rsid w:val="009148DB"/>
    <w:rsid w:val="009354C2"/>
    <w:rsid w:val="0094411A"/>
    <w:rsid w:val="009455A1"/>
    <w:rsid w:val="00966D0E"/>
    <w:rsid w:val="00973AFC"/>
    <w:rsid w:val="00981512"/>
    <w:rsid w:val="00997039"/>
    <w:rsid w:val="009C2C5D"/>
    <w:rsid w:val="009C6746"/>
    <w:rsid w:val="00A00904"/>
    <w:rsid w:val="00A01F7F"/>
    <w:rsid w:val="00A146F6"/>
    <w:rsid w:val="00A147CB"/>
    <w:rsid w:val="00A14A10"/>
    <w:rsid w:val="00A37ED3"/>
    <w:rsid w:val="00A45F47"/>
    <w:rsid w:val="00A8621F"/>
    <w:rsid w:val="00AA3D20"/>
    <w:rsid w:val="00AB1894"/>
    <w:rsid w:val="00AB21B5"/>
    <w:rsid w:val="00AB64BB"/>
    <w:rsid w:val="00AC6BE1"/>
    <w:rsid w:val="00AE638E"/>
    <w:rsid w:val="00AE7C80"/>
    <w:rsid w:val="00AF0F96"/>
    <w:rsid w:val="00B01659"/>
    <w:rsid w:val="00B06692"/>
    <w:rsid w:val="00B07553"/>
    <w:rsid w:val="00B114A2"/>
    <w:rsid w:val="00B13078"/>
    <w:rsid w:val="00B17207"/>
    <w:rsid w:val="00B32E1A"/>
    <w:rsid w:val="00B43F2E"/>
    <w:rsid w:val="00B45477"/>
    <w:rsid w:val="00B47048"/>
    <w:rsid w:val="00B56B25"/>
    <w:rsid w:val="00B5789A"/>
    <w:rsid w:val="00B70FC6"/>
    <w:rsid w:val="00B72A0A"/>
    <w:rsid w:val="00B831F1"/>
    <w:rsid w:val="00B84884"/>
    <w:rsid w:val="00B91ABC"/>
    <w:rsid w:val="00BA5C19"/>
    <w:rsid w:val="00BB00C4"/>
    <w:rsid w:val="00BB2E05"/>
    <w:rsid w:val="00BB5491"/>
    <w:rsid w:val="00BE1C91"/>
    <w:rsid w:val="00BF0835"/>
    <w:rsid w:val="00BF2DA7"/>
    <w:rsid w:val="00C04D60"/>
    <w:rsid w:val="00C05151"/>
    <w:rsid w:val="00C06034"/>
    <w:rsid w:val="00C30CCB"/>
    <w:rsid w:val="00C31BC6"/>
    <w:rsid w:val="00C66B3D"/>
    <w:rsid w:val="00C72097"/>
    <w:rsid w:val="00C81128"/>
    <w:rsid w:val="00C95750"/>
    <w:rsid w:val="00CE76CE"/>
    <w:rsid w:val="00CE7BBA"/>
    <w:rsid w:val="00D0695E"/>
    <w:rsid w:val="00D1055D"/>
    <w:rsid w:val="00D21312"/>
    <w:rsid w:val="00D21517"/>
    <w:rsid w:val="00D25BC0"/>
    <w:rsid w:val="00D306DC"/>
    <w:rsid w:val="00D35FB0"/>
    <w:rsid w:val="00DA3AD9"/>
    <w:rsid w:val="00DA459E"/>
    <w:rsid w:val="00DA4966"/>
    <w:rsid w:val="00DA62E8"/>
    <w:rsid w:val="00DA78A5"/>
    <w:rsid w:val="00DB336D"/>
    <w:rsid w:val="00DD42AA"/>
    <w:rsid w:val="00DD7BF2"/>
    <w:rsid w:val="00DE37BD"/>
    <w:rsid w:val="00DF1AFB"/>
    <w:rsid w:val="00DF382B"/>
    <w:rsid w:val="00DF7555"/>
    <w:rsid w:val="00E017C5"/>
    <w:rsid w:val="00E16B35"/>
    <w:rsid w:val="00E3214B"/>
    <w:rsid w:val="00E3357A"/>
    <w:rsid w:val="00E4047C"/>
    <w:rsid w:val="00E42778"/>
    <w:rsid w:val="00E427D0"/>
    <w:rsid w:val="00E44E10"/>
    <w:rsid w:val="00E460BA"/>
    <w:rsid w:val="00E465B2"/>
    <w:rsid w:val="00E52CEF"/>
    <w:rsid w:val="00E705BE"/>
    <w:rsid w:val="00E71469"/>
    <w:rsid w:val="00E721BF"/>
    <w:rsid w:val="00E86FF8"/>
    <w:rsid w:val="00EA6E59"/>
    <w:rsid w:val="00EC1BB7"/>
    <w:rsid w:val="00EC2848"/>
    <w:rsid w:val="00EC6BDA"/>
    <w:rsid w:val="00EE0191"/>
    <w:rsid w:val="00EE441F"/>
    <w:rsid w:val="00F03E02"/>
    <w:rsid w:val="00F05429"/>
    <w:rsid w:val="00F166B8"/>
    <w:rsid w:val="00F2102C"/>
    <w:rsid w:val="00F32F57"/>
    <w:rsid w:val="00F52A15"/>
    <w:rsid w:val="00F617D4"/>
    <w:rsid w:val="00F67445"/>
    <w:rsid w:val="00F675AA"/>
    <w:rsid w:val="00F81CAE"/>
    <w:rsid w:val="00F827A7"/>
    <w:rsid w:val="00F84AB9"/>
    <w:rsid w:val="00FB24AA"/>
    <w:rsid w:val="00FD6A35"/>
    <w:rsid w:val="00FD7A57"/>
    <w:rsid w:val="00FE364B"/>
    <w:rsid w:val="00FE4251"/>
    <w:rsid w:val="00FF0EC0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FF131EE0-232B-43DE-B73B-4578E17F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E1B"/>
  </w:style>
  <w:style w:type="paragraph" w:styleId="Piedepgina">
    <w:name w:val="footer"/>
    <w:basedOn w:val="Normal"/>
    <w:link w:val="PiedepginaCar"/>
    <w:uiPriority w:val="99"/>
    <w:unhideWhenUsed/>
    <w:rsid w:val="002A2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E1B"/>
  </w:style>
  <w:style w:type="paragraph" w:styleId="Prrafodelista">
    <w:name w:val="List Paragraph"/>
    <w:basedOn w:val="Normal"/>
    <w:uiPriority w:val="34"/>
    <w:qFormat/>
    <w:rsid w:val="00DA459E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69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tania</cp:lastModifiedBy>
  <cp:revision>2</cp:revision>
  <dcterms:created xsi:type="dcterms:W3CDTF">2020-12-23T17:08:00Z</dcterms:created>
  <dcterms:modified xsi:type="dcterms:W3CDTF">2020-12-23T17:08:00Z</dcterms:modified>
</cp:coreProperties>
</file>